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A45F45">
      <w:r>
        <w:t>6a razred, engleski jezik, 18.5.-22.5.</w:t>
      </w:r>
    </w:p>
    <w:p w:rsidR="00A45F45" w:rsidRDefault="00A45F45">
      <w:r>
        <w:t>HELLO EVERYBODY !</w:t>
      </w:r>
    </w:p>
    <w:p w:rsidR="00297043" w:rsidRDefault="00297043">
      <w:r>
        <w:t>Nadam de da ste više puta igrali igru parova i da ste zapamt</w:t>
      </w:r>
      <w:r w:rsidR="00023B0A">
        <w:t xml:space="preserve">ili </w:t>
      </w:r>
      <w:r w:rsidR="00CD0E5E">
        <w:t xml:space="preserve"> neprav</w:t>
      </w:r>
      <w:r>
        <w:t xml:space="preserve">ilne glagole. </w:t>
      </w:r>
    </w:p>
    <w:p w:rsidR="00297043" w:rsidRDefault="00CD0E5E" w:rsidP="00297043">
      <w:pPr>
        <w:tabs>
          <w:tab w:val="right" w:pos="9638"/>
        </w:tabs>
      </w:pPr>
      <w:r w:rsidRPr="00CD0E5E">
        <w:rPr>
          <w:highlight w:val="yellow"/>
        </w:rPr>
        <w:t>ZADAĆA</w:t>
      </w:r>
      <w:r>
        <w:t xml:space="preserve"> : </w:t>
      </w:r>
      <w:r w:rsidR="00297043">
        <w:t xml:space="preserve">Prepišite parove </w:t>
      </w:r>
      <w:r w:rsidR="00023B0A">
        <w:t xml:space="preserve">iz igre </w:t>
      </w:r>
      <w:r w:rsidR="00297043">
        <w:t xml:space="preserve">u svoju bilježnicu.  </w:t>
      </w:r>
      <w:r w:rsidR="00023B0A">
        <w:t>Nekoliko sam ja uradila, a ostale potražite na slici.</w:t>
      </w:r>
      <w:r w:rsidR="00297043">
        <w:t xml:space="preserve">                                                           </w:t>
      </w:r>
      <w:r w:rsidR="00297043">
        <w:tab/>
      </w:r>
    </w:p>
    <w:p w:rsidR="00D7311E" w:rsidRDefault="00297043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40.25pt;margin-top:20pt;width:196.85pt;height:.95pt;flip:y;z-index:251671552" o:connectortype="straight">
            <v:stroke endarrow="block"/>
          </v:shape>
        </w:pict>
      </w:r>
      <w:r w:rsidR="005F3219">
        <w:t xml:space="preserve">                </w:t>
      </w:r>
      <w:proofErr w:type="spellStart"/>
      <w:r w:rsidR="005F3219">
        <w:t>Present</w:t>
      </w:r>
      <w:proofErr w:type="spellEnd"/>
      <w:r w:rsidR="005F3219">
        <w:t xml:space="preserve"> </w:t>
      </w:r>
      <w:proofErr w:type="spellStart"/>
      <w:r w:rsidR="005F3219">
        <w:t>Simple</w:t>
      </w:r>
      <w:proofErr w:type="spellEnd"/>
      <w:r w:rsidR="005F3219">
        <w:tab/>
      </w:r>
      <w:r w:rsidR="005F3219">
        <w:tab/>
        <w:t xml:space="preserve">   Past </w:t>
      </w:r>
      <w:proofErr w:type="spellStart"/>
      <w:r w:rsidR="005F3219">
        <w:t>Simple</w:t>
      </w:r>
      <w:proofErr w:type="spellEnd"/>
    </w:p>
    <w:p w:rsidR="00D7311E" w:rsidRDefault="005F3219">
      <w:r>
        <w:t xml:space="preserve">                    </w:t>
      </w:r>
      <w:proofErr w:type="spellStart"/>
      <w:r>
        <w:t>make</w:t>
      </w:r>
      <w:proofErr w:type="spellEnd"/>
      <w:r>
        <w:t xml:space="preserve">         </w:t>
      </w:r>
      <w:r>
        <w:tab/>
      </w:r>
      <w:r>
        <w:tab/>
      </w:r>
      <w:r>
        <w:tab/>
        <w:t xml:space="preserve">   </w:t>
      </w:r>
      <w:proofErr w:type="spellStart"/>
      <w:r>
        <w:t>made</w:t>
      </w:r>
      <w:proofErr w:type="spellEnd"/>
    </w:p>
    <w:p w:rsidR="005F3219" w:rsidRDefault="005F3219">
      <w:r>
        <w:t xml:space="preserve">  </w:t>
      </w:r>
      <w:r>
        <w:tab/>
        <w:t xml:space="preserve">     </w:t>
      </w:r>
      <w:r w:rsidR="00CD0E5E">
        <w:t xml:space="preserve"> </w:t>
      </w:r>
      <w:proofErr w:type="spellStart"/>
      <w:r>
        <w:t>go</w:t>
      </w:r>
      <w:proofErr w:type="spellEnd"/>
      <w:r>
        <w:tab/>
      </w:r>
      <w:r>
        <w:tab/>
      </w:r>
      <w:r>
        <w:tab/>
      </w:r>
      <w:r>
        <w:tab/>
        <w:t xml:space="preserve">   </w:t>
      </w:r>
      <w:proofErr w:type="spellStart"/>
      <w:r>
        <w:t>went</w:t>
      </w:r>
      <w:proofErr w:type="spellEnd"/>
    </w:p>
    <w:p w:rsidR="00CD0E5E" w:rsidRDefault="005F3219">
      <w:r>
        <w:tab/>
        <w:t xml:space="preserve">    </w:t>
      </w:r>
      <w:r w:rsidR="00CD0E5E">
        <w:t xml:space="preserve"> </w:t>
      </w:r>
      <w:r>
        <w:t xml:space="preserve"> </w:t>
      </w:r>
      <w:proofErr w:type="spellStart"/>
      <w:r>
        <w:t>run</w:t>
      </w:r>
      <w:proofErr w:type="spellEnd"/>
      <w:r>
        <w:t xml:space="preserve">                  </w:t>
      </w:r>
      <w:r>
        <w:tab/>
      </w:r>
      <w:r>
        <w:tab/>
        <w:t xml:space="preserve">   ran        </w:t>
      </w:r>
    </w:p>
    <w:p w:rsidR="005F3219" w:rsidRDefault="005F3219">
      <w:r>
        <w:t xml:space="preserve">  Nastavite </w:t>
      </w:r>
      <w:r w:rsidR="00CD0E5E">
        <w:t>,</w:t>
      </w:r>
      <w:r w:rsidR="00AE7B19">
        <w:t xml:space="preserve"> </w:t>
      </w:r>
      <w:r>
        <w:t xml:space="preserve">pazeći da je </w:t>
      </w:r>
      <w:proofErr w:type="spellStart"/>
      <w:r>
        <w:t>Present</w:t>
      </w:r>
      <w:proofErr w:type="spellEnd"/>
      <w:r>
        <w:t xml:space="preserve"> (sadašnje vrijeme) na početku strelice, a  Past  (prošlo vrijeme) </w:t>
      </w:r>
      <w:r w:rsidR="00CD0E5E">
        <w:t>je na kraju .</w:t>
      </w:r>
    </w:p>
    <w:p w:rsidR="00386B60" w:rsidRDefault="005F3219">
      <w:r>
        <w:rPr>
          <w:noProof/>
          <w:color w:val="C00000"/>
          <w:lang w:eastAsia="hr-HR"/>
        </w:rPr>
        <w:pict>
          <v:shape id="_x0000_s1057" type="#_x0000_t32" style="position:absolute;margin-left:122.35pt;margin-top:41.1pt;width:136.8pt;height:147.85pt;flip:x y;z-index:251672576" o:connectortype="straight" strokecolor="#c00000">
            <v:stroke endarrow="block"/>
          </v:shape>
        </w:pict>
      </w:r>
      <w:r w:rsidR="00D7311E" w:rsidRPr="00297043">
        <w:rPr>
          <w:noProof/>
          <w:color w:val="C00000"/>
          <w:lang w:eastAsia="hr-HR"/>
        </w:rPr>
        <w:pict>
          <v:shape id="_x0000_s1043" type="#_x0000_t32" style="position:absolute;margin-left:24.4pt;margin-top:17.55pt;width:183.4pt;height:28.8pt;z-index:251658240" o:connectortype="straight" strokecolor="#4f81bd [3204]" strokeweight="1pt">
            <v:stroke endarrow="block"/>
            <v:shadow type="perspective" color="#7f7f7f [1601]" offset="1pt" offset2="-3pt"/>
          </v:shape>
        </w:pict>
      </w:r>
      <w:r w:rsidR="00D7311E">
        <w:rPr>
          <w:noProof/>
          <w:lang w:eastAsia="hr-HR"/>
        </w:rPr>
        <w:pict>
          <v:shape id="_x0000_s1052" type="#_x0000_t32" style="position:absolute;margin-left:72.4pt;margin-top:17.55pt;width:178.6pt;height:78.75pt;flip:x;z-index:251667456" o:connectortype="straight" strokecolor="#7030a0">
            <v:stroke endarrow="block"/>
          </v:shape>
        </w:pict>
      </w:r>
      <w:r w:rsidR="00D7311E">
        <w:rPr>
          <w:noProof/>
          <w:lang w:eastAsia="hr-HR"/>
        </w:rPr>
        <w:pict>
          <v:shape id="_x0000_s1051" type="#_x0000_t32" style="position:absolute;margin-left:292.75pt;margin-top:21.4pt;width:8.65pt;height:79.7pt;z-index:251666432" o:connectortype="straight" strokecolor="#ffc000">
            <v:stroke endarrow="block"/>
          </v:shape>
        </w:pict>
      </w:r>
      <w:r w:rsidR="00D7311E">
        <w:rPr>
          <w:noProof/>
          <w:lang w:eastAsia="hr-HR"/>
        </w:rPr>
        <w:pict>
          <v:shape id="_x0000_s1044" type="#_x0000_t32" style="position:absolute;margin-left:70pt;margin-top:33.9pt;width:2in;height:58.55pt;z-index:251659264" o:connectortype="straight" strokecolor="#ffc000">
            <v:stroke endarrow="block"/>
          </v:shape>
        </w:pict>
      </w:r>
      <w:r w:rsidR="001224D7" w:rsidRPr="00D7311E">
        <w:rPr>
          <w:highlight w:val="yellow"/>
        </w:rPr>
        <w:drawing>
          <wp:inline distT="0" distB="0" distL="0" distR="0">
            <wp:extent cx="1718310" cy="658634"/>
            <wp:effectExtent l="19050" t="0" r="0" b="0"/>
            <wp:docPr id="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098" t="27297" r="23844" b="5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6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D7">
        <w:t xml:space="preserve">           </w:t>
      </w:r>
      <w:r w:rsidR="007934F2">
        <w:t xml:space="preserve">          </w:t>
      </w:r>
      <w:r w:rsidR="001224D7">
        <w:t xml:space="preserve"> </w:t>
      </w:r>
      <w:r w:rsidR="001224D7" w:rsidRPr="001224D7">
        <w:drawing>
          <wp:inline distT="0" distB="0" distL="0" distR="0">
            <wp:extent cx="1468882" cy="579120"/>
            <wp:effectExtent l="19050" t="0" r="0" b="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56" t="27446" r="61645" b="5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82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D7" w:rsidRDefault="00D7311E">
      <w:r>
        <w:rPr>
          <w:noProof/>
          <w:lang w:eastAsia="hr-HR"/>
        </w:rPr>
        <w:pict>
          <v:shape id="_x0000_s1055" type="#_x0000_t32" style="position:absolute;margin-left:113.2pt;margin-top:28.6pt;width:164.2pt;height:129.1pt;z-index:251670528" o:connectortype="straight" strokecolor="#00b050">
            <v:stroke endarrow="block"/>
          </v:shape>
        </w:pict>
      </w:r>
      <w:r>
        <w:rPr>
          <w:noProof/>
          <w:lang w:eastAsia="hr-HR"/>
        </w:rPr>
        <w:pict>
          <v:shape id="_x0000_s1054" type="#_x0000_t32" style="position:absolute;margin-left:115.6pt;margin-top:28.6pt;width:.05pt;height:.05pt;z-index:251669504" o:connectortype="straight">
            <v:stroke endarrow="block"/>
          </v:shape>
        </w:pict>
      </w:r>
      <w:r>
        <w:rPr>
          <w:noProof/>
          <w:lang w:eastAsia="hr-HR"/>
        </w:rPr>
        <w:pict>
          <v:shape id="_x0000_s1048" type="#_x0000_t32" style="position:absolute;margin-left:207.8pt;margin-top:15.65pt;width:43.2pt;height:142.05pt;flip:x;z-index:251663360" o:connectortype="straight" strokecolor="#00b050">
            <v:stroke endarrow="block"/>
          </v:shape>
        </w:pict>
      </w:r>
      <w:r>
        <w:rPr>
          <w:noProof/>
          <w:lang w:eastAsia="hr-HR"/>
        </w:rPr>
        <w:pict>
          <v:shape id="_x0000_s1045" type="#_x0000_t32" style="position:absolute;margin-left:26.8pt;margin-top:32.45pt;width:72.5pt;height:34.05pt;z-index:251660288" o:connectortype="straight" strokecolor="#4f81bd [3204]">
            <v:stroke endarrow="block"/>
          </v:shape>
        </w:pict>
      </w:r>
      <w:r w:rsidR="001224D7" w:rsidRPr="001224D7">
        <w:drawing>
          <wp:inline distT="0" distB="0" distL="0" distR="0">
            <wp:extent cx="1718818" cy="615962"/>
            <wp:effectExtent l="19050" t="0" r="0" b="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302" t="27297" r="4634" b="5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18" cy="6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D7">
        <w:t xml:space="preserve">   </w:t>
      </w:r>
      <w:r w:rsidR="007934F2">
        <w:t xml:space="preserve">                 </w:t>
      </w:r>
      <w:r w:rsidR="001224D7">
        <w:t xml:space="preserve">   </w:t>
      </w:r>
      <w:r w:rsidR="001224D7" w:rsidRPr="001224D7">
        <w:drawing>
          <wp:inline distT="0" distB="0" distL="0" distR="0">
            <wp:extent cx="1471549" cy="615696"/>
            <wp:effectExtent l="19050" t="0" r="0" b="0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589" r="80662" b="5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49" cy="6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D7" w:rsidRDefault="00D7311E">
      <w:r>
        <w:rPr>
          <w:noProof/>
          <w:lang w:eastAsia="hr-HR"/>
        </w:rPr>
        <w:pict>
          <v:shape id="_x0000_s1050" type="#_x0000_t32" style="position:absolute;margin-left:203.95pt;margin-top:15.15pt;width:37.45pt;height:20.15pt;flip:x;z-index:251665408" o:connectortype="straight" strokecolor="#7030a0">
            <v:stroke endarrow="block"/>
          </v:shape>
        </w:pict>
      </w:r>
      <w:r>
        <w:rPr>
          <w:noProof/>
          <w:lang w:eastAsia="hr-HR"/>
        </w:rPr>
        <w:pict>
          <v:shape id="_x0000_s1049" type="#_x0000_t32" style="position:absolute;margin-left:103.6pt;margin-top:40.6pt;width:173.8pt;height:27.8pt;flip:y;z-index:251664384" o:connectortype="straight" strokecolor="#c00000">
            <v:stroke endarrow="block"/>
          </v:shape>
        </w:pict>
      </w:r>
      <w:r>
        <w:rPr>
          <w:noProof/>
          <w:lang w:eastAsia="hr-HR"/>
        </w:rPr>
        <w:pict>
          <v:shape id="_x0000_s1046" type="#_x0000_t32" style="position:absolute;margin-left:21.55pt;margin-top:11.8pt;width:36pt;height:18.2pt;flip:x;z-index:251661312" o:connectortype="straight" strokecolor="#002060">
            <v:stroke endarrow="block"/>
          </v:shape>
        </w:pict>
      </w:r>
      <w:r w:rsidR="001224D7" w:rsidRPr="001224D7">
        <w:drawing>
          <wp:inline distT="0" distB="0" distL="0" distR="0">
            <wp:extent cx="1491615" cy="579120"/>
            <wp:effectExtent l="19050" t="0" r="0" b="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227" t="27446" r="43175" b="5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4F2">
        <w:tab/>
      </w:r>
      <w:r w:rsidR="007934F2">
        <w:tab/>
        <w:t xml:space="preserve">     </w:t>
      </w:r>
      <w:r w:rsidR="007934F2" w:rsidRPr="007934F2">
        <w:drawing>
          <wp:inline distT="0" distB="0" distL="0" distR="0">
            <wp:extent cx="1464691" cy="573024"/>
            <wp:effectExtent l="19050" t="0" r="2159" b="0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17" t="41008" r="60752" b="4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1" cy="5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4F2">
        <w:t xml:space="preserve">         </w:t>
      </w:r>
      <w:r w:rsidR="007934F2">
        <w:tab/>
      </w:r>
    </w:p>
    <w:p w:rsidR="00A45F45" w:rsidRDefault="00D7311E">
      <w:r>
        <w:rPr>
          <w:noProof/>
          <w:lang w:eastAsia="hr-HR"/>
        </w:rPr>
        <w:pict>
          <v:shape id="_x0000_s1047" type="#_x0000_t32" style="position:absolute;margin-left:14.8pt;margin-top:10.75pt;width:31.7pt;height:23.55pt;flip:x;z-index:251662336" o:connectortype="straight" strokecolor="#002060">
            <v:stroke endarrow="block"/>
          </v:shape>
        </w:pict>
      </w:r>
      <w:r w:rsidR="007934F2" w:rsidRPr="007934F2">
        <w:drawing>
          <wp:inline distT="0" distB="0" distL="0" distR="0">
            <wp:extent cx="1402080" cy="603504"/>
            <wp:effectExtent l="19050" t="0" r="7620" b="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416" t="41008" r="43175" b="4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6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4F2">
        <w:t xml:space="preserve">                                </w:t>
      </w:r>
      <w:r w:rsidR="007934F2" w:rsidRPr="007934F2">
        <w:drawing>
          <wp:inline distT="0" distB="0" distL="0" distR="0">
            <wp:extent cx="1593469" cy="603504"/>
            <wp:effectExtent l="19050" t="0" r="6731" b="0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008" r="79060" b="4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69" cy="6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39" w:rsidRDefault="00563039"/>
    <w:p w:rsidR="00563039" w:rsidRDefault="00060615">
      <w:r>
        <w:t>Pogledajte ovaj video. Djeca razgovaraju o tome što su radili jučer.</w:t>
      </w:r>
    </w:p>
    <w:p w:rsidR="002B3492" w:rsidRDefault="00563039">
      <w:r>
        <w:t xml:space="preserve">   </w:t>
      </w:r>
      <w:hyperlink r:id="rId5" w:history="1">
        <w:r>
          <w:rPr>
            <w:rStyle w:val="Hiperpovezava"/>
          </w:rPr>
          <w:t>https://www.youtube.com/wat</w:t>
        </w:r>
        <w:r>
          <w:rPr>
            <w:rStyle w:val="Hiperpovezava"/>
          </w:rPr>
          <w:t>c</w:t>
        </w:r>
        <w:r>
          <w:rPr>
            <w:rStyle w:val="Hiperpovezava"/>
          </w:rPr>
          <w:t>h?v=tGWiowdjnHk</w:t>
        </w:r>
      </w:hyperlink>
    </w:p>
    <w:p w:rsidR="00563039" w:rsidRDefault="00060615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27.6pt;margin-top:15.05pt;width:40.35pt;height:21.6pt;z-index:251674624">
            <v:textbox>
              <w:txbxContent>
                <w:p w:rsidR="00AB69FD" w:rsidRDefault="00AB69FD">
                  <w:proofErr w:type="spellStart"/>
                  <w:r>
                    <w:t>high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8" type="#_x0000_t32" style="position:absolute;margin-left:409.85pt;margin-top:8.8pt;width:.95pt;height:100.8pt;z-index:251673600" o:connectortype="straight">
            <v:stroke startarrow="block" endarrow="block"/>
          </v:shape>
        </w:pict>
      </w:r>
      <w:r w:rsidR="00563039">
        <w:rPr>
          <w:noProof/>
          <w:lang w:eastAsia="hr-HR"/>
        </w:rPr>
        <w:drawing>
          <wp:inline distT="0" distB="0" distL="0" distR="0">
            <wp:extent cx="2827782" cy="1697236"/>
            <wp:effectExtent l="19050" t="0" r="0" b="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2" t="20397" r="32919" b="1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3" cy="16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903385" cy="1656936"/>
            <wp:effectExtent l="19050" t="0" r="0" b="0"/>
            <wp:docPr id="2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32" t="21514" r="32462" b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40" cy="16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60" w:rsidRPr="00800EA3" w:rsidRDefault="00060615">
      <w:pPr>
        <w:rPr>
          <w:b/>
        </w:rPr>
      </w:pPr>
      <w:proofErr w:type="spellStart"/>
      <w:r w:rsidRPr="00800EA3">
        <w:rPr>
          <w:b/>
        </w:rPr>
        <w:t>What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did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</w:rPr>
        <w:t>you</w:t>
      </w:r>
      <w:proofErr w:type="spellEnd"/>
      <w:r w:rsidRPr="00800EA3">
        <w:rPr>
          <w:b/>
        </w:rPr>
        <w:t xml:space="preserve">  </w:t>
      </w:r>
      <w:r w:rsidRPr="00800EA3">
        <w:rPr>
          <w:b/>
          <w:highlight w:val="yellow"/>
        </w:rPr>
        <w:t>do</w:t>
      </w:r>
      <w:r w:rsidRPr="00800EA3">
        <w:rPr>
          <w:b/>
        </w:rPr>
        <w:t xml:space="preserve"> </w:t>
      </w:r>
      <w:proofErr w:type="spellStart"/>
      <w:r w:rsidRPr="00800EA3">
        <w:rPr>
          <w:b/>
        </w:rPr>
        <w:t>yesterday</w:t>
      </w:r>
      <w:proofErr w:type="spellEnd"/>
      <w:r w:rsidRPr="00800EA3">
        <w:rPr>
          <w:b/>
        </w:rPr>
        <w:t>?</w:t>
      </w:r>
      <w:r>
        <w:tab/>
      </w:r>
      <w:r>
        <w:tab/>
      </w:r>
      <w:r>
        <w:tab/>
        <w:t xml:space="preserve">      </w:t>
      </w:r>
      <w:proofErr w:type="spellStart"/>
      <w:r w:rsidRPr="00800EA3">
        <w:rPr>
          <w:b/>
        </w:rPr>
        <w:t>We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went</w:t>
      </w:r>
      <w:proofErr w:type="spellEnd"/>
      <w:r w:rsidRPr="00800EA3">
        <w:rPr>
          <w:b/>
        </w:rPr>
        <w:t xml:space="preserve"> to </w:t>
      </w:r>
      <w:proofErr w:type="spellStart"/>
      <w:r w:rsidRPr="00800EA3">
        <w:rPr>
          <w:b/>
        </w:rPr>
        <w:t>the</w:t>
      </w:r>
      <w:proofErr w:type="spellEnd"/>
      <w:r w:rsidRPr="00800EA3">
        <w:rPr>
          <w:b/>
        </w:rPr>
        <w:t xml:space="preserve"> park. </w:t>
      </w:r>
      <w:proofErr w:type="spellStart"/>
      <w:r w:rsidRPr="00800EA3">
        <w:rPr>
          <w:b/>
        </w:rPr>
        <w:t>We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flew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</w:rPr>
        <w:t>kites</w:t>
      </w:r>
      <w:proofErr w:type="spellEnd"/>
      <w:r w:rsidRPr="00800EA3">
        <w:rPr>
          <w:b/>
        </w:rPr>
        <w:t xml:space="preserve">. His </w:t>
      </w:r>
      <w:proofErr w:type="spellStart"/>
      <w:r w:rsidRPr="00800EA3">
        <w:rPr>
          <w:b/>
        </w:rPr>
        <w:t>kites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flew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</w:rPr>
        <w:t>high</w:t>
      </w:r>
      <w:proofErr w:type="spellEnd"/>
      <w:r w:rsidRPr="00800EA3">
        <w:rPr>
          <w:b/>
        </w:rPr>
        <w:t>.</w:t>
      </w:r>
    </w:p>
    <w:p w:rsidR="00800EA3" w:rsidRDefault="00800EA3">
      <w:proofErr w:type="spellStart"/>
      <w:r w:rsidRPr="00800EA3">
        <w:rPr>
          <w:b/>
        </w:rPr>
        <w:lastRenderedPageBreak/>
        <w:t>What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</w:rPr>
        <w:t>did</w:t>
      </w:r>
      <w:proofErr w:type="spellEnd"/>
      <w:r w:rsidRPr="00800EA3">
        <w:rPr>
          <w:b/>
        </w:rPr>
        <w:t xml:space="preserve"> </w:t>
      </w:r>
      <w:proofErr w:type="spellStart"/>
      <w:r w:rsidRPr="00800EA3">
        <w:rPr>
          <w:b/>
        </w:rPr>
        <w:t>they</w:t>
      </w:r>
      <w:proofErr w:type="spellEnd"/>
      <w:r w:rsidRPr="00800EA3">
        <w:rPr>
          <w:b/>
        </w:rPr>
        <w:t xml:space="preserve"> do </w:t>
      </w:r>
      <w:proofErr w:type="spellStart"/>
      <w:r w:rsidRPr="00800EA3">
        <w:rPr>
          <w:b/>
        </w:rPr>
        <w:t>yesterday</w:t>
      </w:r>
      <w:proofErr w:type="spellEnd"/>
      <w:r w:rsidRPr="00800EA3">
        <w:rPr>
          <w:b/>
        </w:rPr>
        <w:t xml:space="preserve">? </w:t>
      </w:r>
      <w:r>
        <w:t xml:space="preserve"> (Što su oni radili jučer?)</w:t>
      </w:r>
    </w:p>
    <w:p w:rsidR="00215A02" w:rsidRDefault="00215A02">
      <w:r>
        <w:rPr>
          <w:noProof/>
          <w:lang w:eastAsia="hr-HR"/>
        </w:rPr>
        <w:drawing>
          <wp:inline distT="0" distB="0" distL="0" distR="0">
            <wp:extent cx="1907286" cy="1867035"/>
            <wp:effectExtent l="19050" t="0" r="0" b="0"/>
            <wp:docPr id="3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66" t="22680" r="40754" b="2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6" cy="18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00EA3">
        <w:t xml:space="preserve">   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736598" cy="1865376"/>
            <wp:effectExtent l="19050" t="0" r="0" b="0"/>
            <wp:docPr id="3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72" t="22680" r="45927" b="2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8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00EA3">
        <w:t xml:space="preserve">    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663446" cy="1867831"/>
            <wp:effectExtent l="19050" t="0" r="0" b="0"/>
            <wp:docPr id="3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1" t="20908" r="46671" b="2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186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A3" w:rsidRDefault="00800EA3">
      <w:pPr>
        <w:rPr>
          <w:b/>
        </w:rPr>
      </w:pPr>
      <w:r>
        <w:rPr>
          <w:b/>
        </w:rPr>
        <w:t xml:space="preserve">        </w:t>
      </w:r>
      <w:proofErr w:type="spellStart"/>
      <w:r>
        <w:rPr>
          <w:b/>
        </w:rPr>
        <w:t>She</w:t>
      </w:r>
      <w:proofErr w:type="spellEnd"/>
      <w:r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read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books</w:t>
      </w:r>
      <w:proofErr w:type="spellEnd"/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She</w:t>
      </w:r>
      <w:proofErr w:type="spellEnd"/>
      <w:r>
        <w:rPr>
          <w:b/>
        </w:rPr>
        <w:t xml:space="preserve"> </w:t>
      </w:r>
      <w:proofErr w:type="spellStart"/>
      <w:r w:rsidRPr="00800EA3">
        <w:rPr>
          <w:b/>
          <w:highlight w:val="yellow"/>
        </w:rPr>
        <w:t>watched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science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movie</w:t>
      </w:r>
      <w:proofErr w:type="spellEnd"/>
      <w:r>
        <w:rPr>
          <w:b/>
        </w:rPr>
        <w:t>.</w:t>
      </w:r>
      <w:r>
        <w:rPr>
          <w:b/>
        </w:rPr>
        <w:tab/>
        <w:t xml:space="preserve">      He </w:t>
      </w:r>
      <w:proofErr w:type="spellStart"/>
      <w:r w:rsidRPr="00800EA3">
        <w:rPr>
          <w:b/>
          <w:highlight w:val="yellow"/>
        </w:rPr>
        <w:t>made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bulgogi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his </w:t>
      </w:r>
      <w:proofErr w:type="spellStart"/>
      <w:r>
        <w:rPr>
          <w:b/>
        </w:rPr>
        <w:t>dad</w:t>
      </w:r>
      <w:proofErr w:type="spellEnd"/>
      <w:r>
        <w:rPr>
          <w:b/>
        </w:rPr>
        <w:t>.</w:t>
      </w:r>
    </w:p>
    <w:p w:rsidR="00291E17" w:rsidRDefault="00291E17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</w:t>
      </w:r>
      <w:r>
        <w:tab/>
        <w:t xml:space="preserve">                        (</w:t>
      </w:r>
      <w:proofErr w:type="spellStart"/>
      <w:r>
        <w:t>bulgogi</w:t>
      </w:r>
      <w:proofErr w:type="spellEnd"/>
      <w:r>
        <w:t xml:space="preserve"> je jelo od mesa, riže i povrća)</w:t>
      </w:r>
    </w:p>
    <w:p w:rsidR="00AB69FD" w:rsidRDefault="00AB69FD"/>
    <w:p w:rsidR="00AB69FD" w:rsidRDefault="00AB69FD">
      <w:r w:rsidRPr="00AB69FD">
        <w:rPr>
          <w:highlight w:val="yellow"/>
        </w:rPr>
        <w:t>ZADAĆA</w:t>
      </w:r>
      <w:r>
        <w:t xml:space="preserve"> : Napišite pitanje 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Yesteday</w:t>
      </w:r>
      <w:proofErr w:type="spellEnd"/>
      <w:r>
        <w:t>?    Nacrtajte što ste radili jučer.</w:t>
      </w:r>
    </w:p>
    <w:p w:rsidR="006E28D7" w:rsidRDefault="006E28D7"/>
    <w:p w:rsidR="00AB69FD" w:rsidRPr="006E28D7" w:rsidRDefault="006E28D7">
      <w:pPr>
        <w:rPr>
          <w:b/>
          <w:color w:val="7030A0"/>
          <w:sz w:val="32"/>
          <w:szCs w:val="32"/>
        </w:rPr>
      </w:pPr>
      <w:r>
        <w:t xml:space="preserve">                                                                         </w:t>
      </w:r>
      <w:r w:rsidRPr="006E28D7">
        <w:rPr>
          <w:b/>
          <w:color w:val="7030A0"/>
        </w:rPr>
        <w:t>MUSICAL   INSTRUMENTS</w:t>
      </w:r>
    </w:p>
    <w:p w:rsidR="00AB69FD" w:rsidRDefault="00AB69FD">
      <w:r>
        <w:t>Sljedeći tjedan učit ćemo o glazbenim instrumentima.</w:t>
      </w:r>
      <w:r w:rsidR="00E94427">
        <w:t xml:space="preserve"> Pogledajte ovaj video:</w:t>
      </w:r>
    </w:p>
    <w:p w:rsidR="00E94427" w:rsidRDefault="00E94427">
      <w:hyperlink r:id="rId11" w:history="1">
        <w:r>
          <w:rPr>
            <w:rStyle w:val="Hiperpovezava"/>
          </w:rPr>
          <w:t>https://www.youtube.com/watch?v=LhZ2N5KAWak</w:t>
        </w:r>
      </w:hyperlink>
    </w:p>
    <w:p w:rsidR="00E94427" w:rsidRDefault="006E28D7">
      <w:r>
        <w:rPr>
          <w:noProof/>
          <w:lang w:eastAsia="hr-HR"/>
        </w:rPr>
        <w:pict>
          <v:shape id="_x0000_s1062" type="#_x0000_t202" style="position:absolute;margin-left:334.5pt;margin-top:13.05pt;width:163.2pt;height:76.35pt;z-index:251677696">
            <v:textbox>
              <w:txbxContent>
                <w:p w:rsidR="006E28D7" w:rsidRDefault="006E28D7">
                  <w:r>
                    <w:t>Naučite nazive  instrumenata.</w:t>
                  </w:r>
                </w:p>
                <w:p w:rsidR="006E28D7" w:rsidRDefault="006E28D7">
                  <w:r>
                    <w:t xml:space="preserve">Provjerite na slici koje ste  </w:t>
                  </w:r>
                  <w:r w:rsidR="00023B0A">
                    <w:t xml:space="preserve">instrumente </w:t>
                  </w:r>
                  <w:r>
                    <w:t>zapamtili.</w:t>
                  </w:r>
                </w:p>
              </w:txbxContent>
            </v:textbox>
          </v:shape>
        </w:pict>
      </w:r>
      <w:r w:rsidR="00E94427">
        <w:rPr>
          <w:noProof/>
          <w:lang w:eastAsia="hr-HR"/>
        </w:rPr>
        <w:drawing>
          <wp:inline distT="0" distB="0" distL="0" distR="0">
            <wp:extent cx="3683508" cy="2023872"/>
            <wp:effectExtent l="19050" t="0" r="0" b="0"/>
            <wp:docPr id="3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59" t="21770" r="32462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08" cy="20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11" w:rsidRPr="006E28D7" w:rsidRDefault="006E28D7" w:rsidP="006E28D7">
      <w:pPr>
        <w:rPr>
          <w:color w:val="C00000"/>
        </w:rPr>
      </w:pPr>
      <w:r>
        <w:t xml:space="preserve">Naučite nazive glazbenika. </w:t>
      </w:r>
      <w:r w:rsidR="00BE1911">
        <w:t>Nazivu instrumenta najčešće dodamo –</w:t>
      </w:r>
      <w:proofErr w:type="spellStart"/>
      <w:r w:rsidR="00BE1911" w:rsidRPr="00BE1911">
        <w:rPr>
          <w:color w:val="C00000"/>
        </w:rPr>
        <w:t>ist</w:t>
      </w:r>
      <w:proofErr w:type="spellEnd"/>
      <w:r w:rsidR="00BE1911">
        <w:rPr>
          <w:color w:val="C00000"/>
        </w:rPr>
        <w:t xml:space="preserve">, </w:t>
      </w:r>
      <w:r w:rsidR="00BE1911">
        <w:t xml:space="preserve">a samo </w:t>
      </w:r>
      <w:r w:rsidR="00BE1911" w:rsidRPr="00BE1911">
        <w:t>ponekad</w:t>
      </w:r>
      <w:r w:rsidR="00BE1911">
        <w:rPr>
          <w:color w:val="C00000"/>
        </w:rPr>
        <w:t xml:space="preserve"> –er.</w:t>
      </w:r>
    </w:p>
    <w:p w:rsidR="00800EA3" w:rsidRDefault="00BE1911">
      <w:r>
        <w:rPr>
          <w:noProof/>
          <w:lang w:eastAsia="hr-HR"/>
        </w:rPr>
        <w:pict>
          <v:shape id="_x0000_s1061" type="#_x0000_t202" style="position:absolute;margin-left:214pt;margin-top:9.2pt;width:184.35pt;height:26.9pt;z-index:251676672">
            <v:textbox>
              <w:txbxContent>
                <w:p w:rsidR="00BE1911" w:rsidRDefault="006E28D7">
                  <w:r>
                    <w:rPr>
                      <w:color w:val="C00000"/>
                    </w:rPr>
                    <w:t xml:space="preserve"> </w:t>
                  </w:r>
                  <w:r w:rsidR="00BE1911" w:rsidRPr="00BE1911">
                    <w:rPr>
                      <w:color w:val="C00000"/>
                    </w:rPr>
                    <w:t>drum</w:t>
                  </w:r>
                  <w:r>
                    <w:t xml:space="preserve"> </w:t>
                  </w:r>
                  <w:r w:rsidR="00BE1911">
                    <w:t xml:space="preserve"> bubanj,  </w:t>
                  </w:r>
                  <w:r>
                    <w:t xml:space="preserve">  </w:t>
                  </w:r>
                  <w:proofErr w:type="spellStart"/>
                  <w:r w:rsidRPr="00BE1911">
                    <w:rPr>
                      <w:color w:val="C00000"/>
                    </w:rPr>
                    <w:t>drummer</w:t>
                  </w:r>
                  <w:proofErr w:type="spellEnd"/>
                  <w:r w:rsidRPr="00BE1911">
                    <w:rPr>
                      <w:color w:val="C00000"/>
                    </w:rPr>
                    <w:t xml:space="preserve"> </w:t>
                  </w:r>
                  <w:r>
                    <w:t xml:space="preserve">  bubnjar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60" type="#_x0000_t202" style="position:absolute;margin-left:5.7pt;margin-top:9.2pt;width:168.95pt;height:26.9pt;z-index:251675648">
            <v:textbox>
              <w:txbxContent>
                <w:p w:rsidR="00BE1911" w:rsidRDefault="006E28D7">
                  <w:r>
                    <w:rPr>
                      <w:color w:val="C00000"/>
                    </w:rPr>
                    <w:t xml:space="preserve">  </w:t>
                  </w:r>
                  <w:r w:rsidR="00BE1911">
                    <w:rPr>
                      <w:color w:val="C00000"/>
                    </w:rPr>
                    <w:t xml:space="preserve">piano   </w:t>
                  </w:r>
                  <w:r w:rsidR="00BE1911" w:rsidRPr="00BE1911">
                    <w:t xml:space="preserve">klavir </w:t>
                  </w:r>
                  <w:r w:rsidR="00BE1911">
                    <w:rPr>
                      <w:color w:val="C00000"/>
                    </w:rPr>
                    <w:t xml:space="preserve"> </w:t>
                  </w:r>
                  <w:r w:rsidR="00BE1911" w:rsidRPr="00BE1911">
                    <w:t xml:space="preserve">, </w:t>
                  </w:r>
                  <w:r w:rsidR="00BE1911">
                    <w:rPr>
                      <w:color w:val="C00000"/>
                    </w:rPr>
                    <w:t xml:space="preserve">  </w:t>
                  </w:r>
                  <w:proofErr w:type="spellStart"/>
                  <w:r w:rsidR="00BE1911">
                    <w:rPr>
                      <w:color w:val="C00000"/>
                    </w:rPr>
                    <w:t>pianist</w:t>
                  </w:r>
                  <w:proofErr w:type="spellEnd"/>
                  <w:r w:rsidR="00BE1911">
                    <w:rPr>
                      <w:color w:val="C00000"/>
                    </w:rPr>
                    <w:t xml:space="preserve">  </w:t>
                  </w:r>
                  <w:r w:rsidR="00BE1911">
                    <w:t xml:space="preserve">pijanist  </w:t>
                  </w:r>
                </w:p>
              </w:txbxContent>
            </v:textbox>
          </v:shape>
        </w:pict>
      </w:r>
    </w:p>
    <w:p w:rsidR="007934F2" w:rsidRDefault="007934F2"/>
    <w:p w:rsidR="007934F2" w:rsidRDefault="007934F2"/>
    <w:p w:rsidR="001224D7" w:rsidRPr="00A55757" w:rsidRDefault="00023B0A">
      <w:pPr>
        <w:rPr>
          <w:b/>
          <w:color w:val="002060"/>
        </w:rPr>
      </w:pPr>
      <w:r w:rsidRPr="00A55757">
        <w:rPr>
          <w:b/>
          <w:color w:val="002060"/>
        </w:rPr>
        <w:t>To bi bilo sve za ovaj tjedan. Pozdrav od nastavnice Elze.</w:t>
      </w:r>
    </w:p>
    <w:sectPr w:rsidR="001224D7" w:rsidRPr="00A55757" w:rsidSect="00A45F45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5F45"/>
    <w:rsid w:val="00002C94"/>
    <w:rsid w:val="00023B0A"/>
    <w:rsid w:val="00060615"/>
    <w:rsid w:val="001224D7"/>
    <w:rsid w:val="00187CFA"/>
    <w:rsid w:val="00215A02"/>
    <w:rsid w:val="00291E17"/>
    <w:rsid w:val="00297043"/>
    <w:rsid w:val="002B3492"/>
    <w:rsid w:val="002C2701"/>
    <w:rsid w:val="00355583"/>
    <w:rsid w:val="00386B60"/>
    <w:rsid w:val="00403ADB"/>
    <w:rsid w:val="004B2144"/>
    <w:rsid w:val="00563039"/>
    <w:rsid w:val="005F3219"/>
    <w:rsid w:val="006E28D7"/>
    <w:rsid w:val="007934F2"/>
    <w:rsid w:val="00800EA3"/>
    <w:rsid w:val="00A45F45"/>
    <w:rsid w:val="00A55757"/>
    <w:rsid w:val="00AB69FD"/>
    <w:rsid w:val="00AE7B19"/>
    <w:rsid w:val="00BE1911"/>
    <w:rsid w:val="00CD0E5E"/>
    <w:rsid w:val="00D7311E"/>
    <w:rsid w:val="00E94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7030a0"/>
    </o:shapedefaults>
    <o:shapelayout v:ext="edit">
      <o:idmap v:ext="edit" data="1"/>
      <o:rules v:ext="edit">
        <o:r id="V:Rule8" type="connector" idref="#_x0000_s1043"/>
        <o:r id="V:Rule10" type="connector" idref="#_x0000_s1044"/>
        <o:r id="V:Rule12" type="connector" idref="#_x0000_s1045"/>
        <o:r id="V:Rule14" type="connector" idref="#_x0000_s1046"/>
        <o:r id="V:Rule16" type="connector" idref="#_x0000_s1047"/>
        <o:r id="V:Rule18" type="connector" idref="#_x0000_s1048"/>
        <o:r id="V:Rule20" type="connector" idref="#_x0000_s1049"/>
        <o:r id="V:Rule22" type="connector" idref="#_x0000_s1050"/>
        <o:r id="V:Rule24" type="connector" idref="#_x0000_s1051"/>
        <o:r id="V:Rule26" type="connector" idref="#_x0000_s1052"/>
        <o:r id="V:Rule30" type="connector" idref="#_x0000_s1054"/>
        <o:r id="V:Rule32" type="connector" idref="#_x0000_s1055"/>
        <o:r id="V:Rule34" type="connector" idref="#_x0000_s1056"/>
        <o:r id="V:Rule36" type="connector" idref="#_x0000_s1057"/>
        <o:r id="V:Rule3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C27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6B6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56303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630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hZ2N5KAWak" TargetMode="External"/><Relationship Id="rId5" Type="http://schemas.openxmlformats.org/officeDocument/2006/relationships/hyperlink" Target="https://www.youtube.com/watch?v=tGWiowdjnHk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2020-05-21T11:29:00Z</dcterms:created>
  <dcterms:modified xsi:type="dcterms:W3CDTF">2020-05-21T16:00:00Z</dcterms:modified>
</cp:coreProperties>
</file>